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F3" w:rsidRDefault="00D019F3" w:rsidP="008D0CB8">
      <w:pPr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es-UY"/>
        </w:rPr>
      </w:pPr>
    </w:p>
    <w:p w:rsidR="0085690B" w:rsidRDefault="0085690B" w:rsidP="0085690B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es-UY"/>
        </w:rPr>
      </w:pPr>
      <w:r>
        <w:rPr>
          <w:rFonts w:eastAsia="Times New Roman" w:cs="Times New Roman"/>
          <w:b/>
          <w:bCs/>
          <w:sz w:val="24"/>
          <w:szCs w:val="24"/>
          <w:lang w:eastAsia="es-UY"/>
        </w:rPr>
        <w:t>PRUEBA DE ACREDITACIÓN POR EXPERIENCIA                         MAYO     2017</w:t>
      </w:r>
    </w:p>
    <w:p w:rsidR="0085690B" w:rsidRDefault="0085690B" w:rsidP="0085690B">
      <w:pPr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es-UY"/>
        </w:rPr>
      </w:pPr>
    </w:p>
    <w:p w:rsidR="008D0CB8" w:rsidRDefault="008D0CB8" w:rsidP="0085690B">
      <w:pPr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es-UY"/>
        </w:rPr>
      </w:pPr>
    </w:p>
    <w:p w:rsidR="0085690B" w:rsidRPr="00525638" w:rsidRDefault="0085690B" w:rsidP="0085690B">
      <w:pPr>
        <w:spacing w:after="150" w:line="240" w:lineRule="auto"/>
        <w:rPr>
          <w:rFonts w:eastAsia="Times New Roman" w:cs="Times New Roman"/>
          <w:bCs/>
          <w:sz w:val="24"/>
          <w:szCs w:val="24"/>
          <w:lang w:eastAsia="es-UY"/>
        </w:rPr>
      </w:pPr>
      <w:r w:rsidRPr="00525638">
        <w:rPr>
          <w:rFonts w:eastAsia="Times New Roman" w:cs="Times New Roman"/>
          <w:bCs/>
          <w:sz w:val="24"/>
          <w:szCs w:val="24"/>
          <w:lang w:eastAsia="es-UY"/>
        </w:rPr>
        <w:t>Nombre_______________</w:t>
      </w:r>
      <w:r>
        <w:rPr>
          <w:rFonts w:eastAsia="Times New Roman" w:cs="Times New Roman"/>
          <w:bCs/>
          <w:sz w:val="24"/>
          <w:szCs w:val="24"/>
          <w:lang w:eastAsia="es-UY"/>
        </w:rPr>
        <w:t>_______________________  Teléfono __________________________</w:t>
      </w:r>
    </w:p>
    <w:p w:rsidR="0085690B" w:rsidRDefault="0085690B" w:rsidP="0085690B">
      <w:pPr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es-UY"/>
        </w:rPr>
      </w:pPr>
    </w:p>
    <w:p w:rsidR="008D0CB8" w:rsidRDefault="008D0CB8" w:rsidP="0085690B">
      <w:pPr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es-UY"/>
        </w:rPr>
      </w:pPr>
    </w:p>
    <w:p w:rsidR="0085690B" w:rsidRPr="00E20E5E" w:rsidRDefault="0085690B" w:rsidP="0085690B">
      <w:pPr>
        <w:spacing w:after="150" w:line="240" w:lineRule="auto"/>
        <w:rPr>
          <w:rFonts w:eastAsia="Times New Roman" w:cs="Times New Roman"/>
          <w:bCs/>
          <w:sz w:val="24"/>
          <w:szCs w:val="24"/>
          <w:u w:val="single"/>
          <w:lang w:eastAsia="es-UY"/>
        </w:rPr>
      </w:pPr>
      <w:r w:rsidRPr="00E20E5E">
        <w:rPr>
          <w:rFonts w:eastAsia="Times New Roman" w:cs="Times New Roman"/>
          <w:bCs/>
          <w:sz w:val="24"/>
          <w:szCs w:val="24"/>
          <w:u w:val="single"/>
          <w:lang w:eastAsia="es-UY"/>
        </w:rPr>
        <w:t xml:space="preserve">Lee atentamente el texto </w:t>
      </w:r>
      <w:r w:rsidR="00483452">
        <w:rPr>
          <w:rFonts w:eastAsia="Times New Roman" w:cs="Times New Roman"/>
          <w:bCs/>
          <w:sz w:val="24"/>
          <w:szCs w:val="24"/>
          <w:u w:val="single"/>
          <w:lang w:eastAsia="es-UY"/>
        </w:rPr>
        <w:t>y luego realiza las actividades</w:t>
      </w:r>
    </w:p>
    <w:p w:rsidR="0085690B" w:rsidRDefault="0085690B" w:rsidP="00FA2E95">
      <w:pPr>
        <w:shd w:val="clear" w:color="auto" w:fill="FFFFFF"/>
        <w:spacing w:before="150" w:after="150" w:line="240" w:lineRule="auto"/>
        <w:textAlignment w:val="baseline"/>
        <w:outlineLvl w:val="0"/>
        <w:rPr>
          <w:rFonts w:eastAsia="Times New Roman" w:cs="Times New Roman"/>
          <w:b/>
          <w:bCs/>
          <w:color w:val="333333"/>
          <w:kern w:val="36"/>
          <w:lang w:eastAsia="es-UY"/>
        </w:rPr>
      </w:pPr>
    </w:p>
    <w:p w:rsidR="00FA2E95" w:rsidRPr="00BB5495" w:rsidRDefault="00FA2E95" w:rsidP="0085690B">
      <w:pPr>
        <w:shd w:val="clear" w:color="auto" w:fill="FFFFFF"/>
        <w:spacing w:before="150" w:after="15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s-UY"/>
        </w:rPr>
      </w:pPr>
      <w:r w:rsidRPr="00BB5495">
        <w:rPr>
          <w:rFonts w:eastAsia="Times New Roman" w:cs="Times New Roman"/>
          <w:b/>
          <w:bCs/>
          <w:kern w:val="36"/>
          <w:sz w:val="24"/>
          <w:szCs w:val="24"/>
          <w:lang w:eastAsia="es-UY"/>
        </w:rPr>
        <w:t>Muerte de un caballo en jineteada</w:t>
      </w:r>
    </w:p>
    <w:p w:rsidR="00FA2E95" w:rsidRPr="004D5444" w:rsidRDefault="00FA2E95" w:rsidP="00FA2E95">
      <w:pPr>
        <w:shd w:val="clear" w:color="auto" w:fill="FFFFFF"/>
        <w:spacing w:before="150" w:after="150" w:line="240" w:lineRule="auto"/>
        <w:textAlignment w:val="baseline"/>
        <w:outlineLvl w:val="0"/>
        <w:rPr>
          <w:rFonts w:eastAsia="Times New Roman" w:cs="Times New Roman"/>
          <w:b/>
          <w:bCs/>
          <w:color w:val="333333"/>
          <w:kern w:val="36"/>
          <w:sz w:val="24"/>
          <w:szCs w:val="24"/>
          <w:lang w:eastAsia="es-UY"/>
        </w:rPr>
      </w:pPr>
    </w:p>
    <w:p w:rsidR="00FA2E95" w:rsidRPr="004D5444" w:rsidRDefault="00897A91" w:rsidP="007A226E">
      <w:pPr>
        <w:shd w:val="clear" w:color="auto" w:fill="FFFFFF"/>
        <w:spacing w:after="375" w:line="257" w:lineRule="atLeast"/>
        <w:jc w:val="both"/>
        <w:textAlignment w:val="top"/>
        <w:rPr>
          <w:rFonts w:eastAsia="Times New Roman" w:cs="Arial"/>
          <w:color w:val="1B1B1B"/>
          <w:sz w:val="24"/>
          <w:szCs w:val="24"/>
          <w:lang w:eastAsia="es-UY"/>
        </w:rPr>
      </w:pPr>
      <w:r w:rsidRPr="00897A91">
        <w:rPr>
          <w:rFonts w:eastAsia="Times New Roman" w:cs="Arial"/>
          <w:noProof/>
          <w:color w:val="1B1B1B"/>
          <w:sz w:val="24"/>
          <w:szCs w:val="24"/>
          <w:lang w:eastAsia="es-U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98.6pt;margin-top:7.15pt;width:185.9pt;height:110.6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">
            <v:textbox style="mso-fit-shape-to-text:t">
              <w:txbxContent>
                <w:p w:rsidR="0085690B" w:rsidRDefault="0085690B">
                  <w:r w:rsidRPr="0085690B">
                    <w:rPr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2799062" cy="2297526"/>
                        <wp:effectExtent l="0" t="0" r="1905" b="7620"/>
                        <wp:docPr id="1" name="Imagen 1" descr="Resultado de imagen para jineteadas uruguay 20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sultado de imagen para jineteadas uruguay 20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3091" cy="2341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A2E95" w:rsidRPr="004D5444">
        <w:rPr>
          <w:rFonts w:eastAsia="Times New Roman" w:cs="Arial"/>
          <w:color w:val="1B1B1B"/>
          <w:sz w:val="24"/>
          <w:szCs w:val="24"/>
          <w:lang w:eastAsia="es-UY"/>
        </w:rPr>
        <w:t>Un caballo murió desnucado en el ruedo de la Semana Criolla en Fray Bentos y avivó la polémica por el maltrato animal.</w:t>
      </w:r>
    </w:p>
    <w:p w:rsidR="00FA2E95" w:rsidRPr="004D5444" w:rsidRDefault="00FA2E95" w:rsidP="007A226E">
      <w:pPr>
        <w:shd w:val="clear" w:color="auto" w:fill="FFFFFF"/>
        <w:spacing w:after="375" w:line="257" w:lineRule="atLeast"/>
        <w:jc w:val="both"/>
        <w:textAlignment w:val="top"/>
        <w:rPr>
          <w:rFonts w:eastAsia="Times New Roman" w:cs="Arial"/>
          <w:color w:val="1B1B1B"/>
          <w:sz w:val="24"/>
          <w:szCs w:val="24"/>
          <w:lang w:eastAsia="es-UY"/>
        </w:rPr>
      </w:pP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>El episodio ocurrió durante la primera jornada de domas en la Sociedad Nativista El Rincón, donde había cientos de personas que concurrieron al predio a presenciar este ti</w:t>
      </w:r>
      <w:r w:rsidR="00D019F3">
        <w:rPr>
          <w:rFonts w:eastAsia="Times New Roman" w:cs="Arial"/>
          <w:color w:val="1B1B1B"/>
          <w:sz w:val="24"/>
          <w:szCs w:val="24"/>
          <w:lang w:eastAsia="es-UY"/>
        </w:rPr>
        <w:t>po de actividades relacionadas con</w:t>
      </w: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 xml:space="preserve"> las tradiciones rurales.</w:t>
      </w:r>
    </w:p>
    <w:p w:rsidR="00FA2E95" w:rsidRPr="004D5444" w:rsidRDefault="00FA2E95" w:rsidP="007A226E">
      <w:pPr>
        <w:shd w:val="clear" w:color="auto" w:fill="FFFFFF"/>
        <w:spacing w:after="375" w:line="257" w:lineRule="atLeast"/>
        <w:jc w:val="both"/>
        <w:textAlignment w:val="top"/>
        <w:rPr>
          <w:rFonts w:eastAsia="Times New Roman" w:cs="Arial"/>
          <w:color w:val="1B1B1B"/>
          <w:sz w:val="24"/>
          <w:szCs w:val="24"/>
          <w:lang w:eastAsia="es-UY"/>
        </w:rPr>
      </w:pP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>"No fue como consecuencia de que alguien lo hubiera cinchado, simplemente fueron a a</w:t>
      </w:r>
      <w:r w:rsidR="00D019F3">
        <w:rPr>
          <w:rFonts w:eastAsia="Times New Roman" w:cs="Arial"/>
          <w:color w:val="1B1B1B"/>
          <w:sz w:val="24"/>
          <w:szCs w:val="24"/>
          <w:lang w:eastAsia="es-UY"/>
        </w:rPr>
        <w:t>comodarlo con tanta mala suerte que el caballo saltó,</w:t>
      </w: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 xml:space="preserve"> pegó contra el palenque y murió. </w:t>
      </w:r>
      <w:r w:rsidR="00D019F3">
        <w:rPr>
          <w:rFonts w:eastAsia="Times New Roman" w:cs="Arial"/>
          <w:color w:val="1B1B1B"/>
          <w:sz w:val="24"/>
          <w:szCs w:val="24"/>
          <w:lang w:eastAsia="es-UY"/>
        </w:rPr>
        <w:t>Fue</w:t>
      </w: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 xml:space="preserve"> un accidente", </w:t>
      </w:r>
      <w:r w:rsidRPr="0085690B">
        <w:rPr>
          <w:rFonts w:eastAsia="Times New Roman" w:cs="Arial"/>
          <w:color w:val="1B1B1B"/>
          <w:sz w:val="24"/>
          <w:szCs w:val="24"/>
          <w:lang w:eastAsia="es-UY"/>
        </w:rPr>
        <w:t>dij</w:t>
      </w:r>
      <w:r w:rsidR="00D019F3">
        <w:rPr>
          <w:rFonts w:eastAsia="Times New Roman" w:cs="Arial"/>
          <w:color w:val="1B1B1B"/>
          <w:sz w:val="24"/>
          <w:szCs w:val="24"/>
          <w:lang w:eastAsia="es-UY"/>
        </w:rPr>
        <w:t>eron des</w:t>
      </w: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>de la institución.</w:t>
      </w:r>
    </w:p>
    <w:p w:rsidR="00D019F3" w:rsidRDefault="00FA2E95" w:rsidP="007A226E">
      <w:pPr>
        <w:shd w:val="clear" w:color="auto" w:fill="FFFFFF"/>
        <w:spacing w:after="375" w:line="257" w:lineRule="atLeast"/>
        <w:jc w:val="both"/>
        <w:textAlignment w:val="top"/>
        <w:rPr>
          <w:rFonts w:eastAsia="Times New Roman" w:cs="Arial"/>
          <w:color w:val="1B1B1B"/>
          <w:sz w:val="24"/>
          <w:szCs w:val="24"/>
          <w:lang w:eastAsia="es-UY"/>
        </w:rPr>
      </w:pP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 xml:space="preserve">La </w:t>
      </w:r>
      <w:r w:rsidR="00D019F3">
        <w:rPr>
          <w:rFonts w:eastAsia="Times New Roman" w:cs="Arial"/>
          <w:color w:val="1B1B1B"/>
          <w:sz w:val="24"/>
          <w:szCs w:val="24"/>
          <w:lang w:eastAsia="es-UY"/>
        </w:rPr>
        <w:t xml:space="preserve">Sociedad </w:t>
      </w: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 xml:space="preserve">Protectora de Animales </w:t>
      </w:r>
      <w:r w:rsidRPr="0085690B">
        <w:rPr>
          <w:rFonts w:eastAsia="Times New Roman" w:cs="Arial"/>
          <w:color w:val="1B1B1B"/>
          <w:sz w:val="24"/>
          <w:szCs w:val="24"/>
          <w:lang w:eastAsia="es-UY"/>
        </w:rPr>
        <w:t xml:space="preserve">de </w:t>
      </w: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 xml:space="preserve">Fray Bentos reaccionó indignada por lo ocurrido.  </w:t>
      </w:r>
      <w:r w:rsidR="00051D62">
        <w:rPr>
          <w:rFonts w:eastAsia="Times New Roman" w:cs="Arial"/>
          <w:color w:val="1B1B1B"/>
          <w:sz w:val="24"/>
          <w:szCs w:val="24"/>
          <w:lang w:eastAsia="es-UY"/>
        </w:rPr>
        <w:t xml:space="preserve">Su </w:t>
      </w:r>
      <w:r w:rsidR="00D019F3">
        <w:rPr>
          <w:rFonts w:eastAsia="Times New Roman" w:cs="Arial"/>
          <w:color w:val="1B1B1B"/>
          <w:sz w:val="24"/>
          <w:szCs w:val="24"/>
          <w:lang w:eastAsia="es-UY"/>
        </w:rPr>
        <w:t>presidente dijo que</w:t>
      </w: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 xml:space="preserve"> tiene</w:t>
      </w:r>
      <w:r w:rsidR="00D019F3">
        <w:rPr>
          <w:rFonts w:eastAsia="Times New Roman" w:cs="Arial"/>
          <w:color w:val="1B1B1B"/>
          <w:sz w:val="24"/>
          <w:szCs w:val="24"/>
          <w:lang w:eastAsia="es-UY"/>
        </w:rPr>
        <w:t>n</w:t>
      </w: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 xml:space="preserve"> "una sensación de indignación porque otra vez nos divertimos a costilla de los animales sin tener el mínimo de los cuidados".</w:t>
      </w:r>
      <w:r w:rsidR="00D019F3">
        <w:rPr>
          <w:rFonts w:eastAsia="Times New Roman" w:cs="Arial"/>
          <w:color w:val="1B1B1B"/>
          <w:sz w:val="24"/>
          <w:szCs w:val="24"/>
          <w:lang w:eastAsia="es-UY"/>
        </w:rPr>
        <w:t xml:space="preserve"> </w:t>
      </w:r>
    </w:p>
    <w:p w:rsidR="00FA2E95" w:rsidRPr="004D5444" w:rsidRDefault="00FA2E95" w:rsidP="007A226E">
      <w:pPr>
        <w:shd w:val="clear" w:color="auto" w:fill="FFFFFF"/>
        <w:spacing w:after="375" w:line="257" w:lineRule="atLeast"/>
        <w:jc w:val="both"/>
        <w:textAlignment w:val="top"/>
        <w:rPr>
          <w:rFonts w:eastAsia="Times New Roman" w:cs="Arial"/>
          <w:color w:val="1B1B1B"/>
          <w:sz w:val="24"/>
          <w:szCs w:val="24"/>
          <w:lang w:eastAsia="es-UY"/>
        </w:rPr>
      </w:pP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>"Frente a un caso así, u</w:t>
      </w:r>
      <w:r w:rsidR="00D019F3">
        <w:rPr>
          <w:rFonts w:eastAsia="Times New Roman" w:cs="Arial"/>
          <w:color w:val="1B1B1B"/>
          <w:sz w:val="24"/>
          <w:szCs w:val="24"/>
          <w:lang w:eastAsia="es-UY"/>
        </w:rPr>
        <w:t>no se pregunta: ¿se tomaron todas las precauciones</w:t>
      </w: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 xml:space="preserve">? ¿Se piensa en el animal y la posibilidad de evitar el </w:t>
      </w:r>
      <w:r w:rsidRPr="0085690B">
        <w:rPr>
          <w:rFonts w:eastAsia="Times New Roman" w:cs="Arial"/>
          <w:color w:val="1B1B1B"/>
          <w:sz w:val="24"/>
          <w:szCs w:val="24"/>
          <w:lang w:eastAsia="es-UY"/>
        </w:rPr>
        <w:t xml:space="preserve">sufrimiento? </w:t>
      </w: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>El animal está atado a un palenque con los ojos venda</w:t>
      </w:r>
      <w:r w:rsidR="00D019F3">
        <w:rPr>
          <w:rFonts w:eastAsia="Times New Roman" w:cs="Arial"/>
          <w:color w:val="1B1B1B"/>
          <w:sz w:val="24"/>
          <w:szCs w:val="24"/>
          <w:lang w:eastAsia="es-UY"/>
        </w:rPr>
        <w:t>dos y cargado de estrés", afirmó</w:t>
      </w: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>.</w:t>
      </w:r>
    </w:p>
    <w:p w:rsidR="00FA2E95" w:rsidRPr="004D5444" w:rsidRDefault="00D019F3" w:rsidP="007A226E">
      <w:pPr>
        <w:shd w:val="clear" w:color="auto" w:fill="FFFFFF"/>
        <w:spacing w:after="375" w:line="257" w:lineRule="atLeast"/>
        <w:jc w:val="both"/>
        <w:textAlignment w:val="top"/>
        <w:rPr>
          <w:rFonts w:eastAsia="Times New Roman" w:cs="Arial"/>
          <w:color w:val="1B1B1B"/>
          <w:sz w:val="24"/>
          <w:szCs w:val="24"/>
          <w:lang w:eastAsia="es-UY"/>
        </w:rPr>
      </w:pPr>
      <w:r>
        <w:rPr>
          <w:rFonts w:eastAsia="Times New Roman" w:cs="Arial"/>
          <w:color w:val="1B1B1B"/>
          <w:sz w:val="24"/>
          <w:szCs w:val="24"/>
          <w:lang w:eastAsia="es-UY"/>
        </w:rPr>
        <w:t>También recordó que e</w:t>
      </w:r>
      <w:r w:rsidR="00FA2E95" w:rsidRPr="004D5444">
        <w:rPr>
          <w:rFonts w:eastAsia="Times New Roman" w:cs="Arial"/>
          <w:color w:val="1B1B1B"/>
          <w:sz w:val="24"/>
          <w:szCs w:val="24"/>
          <w:lang w:eastAsia="es-UY"/>
        </w:rPr>
        <w:t xml:space="preserve">l artículo 12 de la Ley 18.471 de Protección Animal, </w:t>
      </w:r>
      <w:r w:rsidR="00871351" w:rsidRPr="004D5444">
        <w:rPr>
          <w:rFonts w:eastAsia="Times New Roman" w:cs="Arial"/>
          <w:color w:val="1B1B1B"/>
          <w:sz w:val="24"/>
          <w:szCs w:val="24"/>
          <w:lang w:eastAsia="es-UY"/>
        </w:rPr>
        <w:t>prohíbe</w:t>
      </w:r>
      <w:r w:rsidR="00FA2E95" w:rsidRPr="004D5444">
        <w:rPr>
          <w:rFonts w:eastAsia="Times New Roman" w:cs="Arial"/>
          <w:color w:val="1B1B1B"/>
          <w:sz w:val="24"/>
          <w:szCs w:val="24"/>
          <w:lang w:eastAsia="es-UY"/>
        </w:rPr>
        <w:t xml:space="preserve"> especialmente maltratar a los animales, entendiéndose como tal toda acción injustificada que</w:t>
      </w:r>
      <w:r>
        <w:rPr>
          <w:rFonts w:eastAsia="Times New Roman" w:cs="Arial"/>
          <w:color w:val="1B1B1B"/>
          <w:sz w:val="24"/>
          <w:szCs w:val="24"/>
          <w:lang w:eastAsia="es-UY"/>
        </w:rPr>
        <w:t xml:space="preserve"> genere daño o estrés excesivo, y </w:t>
      </w:r>
      <w:r w:rsidR="00FA2E95" w:rsidRPr="004D5444">
        <w:rPr>
          <w:rFonts w:eastAsia="Times New Roman" w:cs="Arial"/>
          <w:color w:val="1B1B1B"/>
          <w:sz w:val="24"/>
          <w:szCs w:val="24"/>
          <w:lang w:eastAsia="es-UY"/>
        </w:rPr>
        <w:t>que las sanciones previstas van de los dos meses a los dos años de prisión, con multas de hasta 500 unidades reajustables.</w:t>
      </w:r>
    </w:p>
    <w:p w:rsidR="00FA2E95" w:rsidRDefault="00FA2E95" w:rsidP="007A226E">
      <w:pPr>
        <w:shd w:val="clear" w:color="auto" w:fill="FFFFFF"/>
        <w:spacing w:after="375" w:line="257" w:lineRule="atLeast"/>
        <w:jc w:val="both"/>
        <w:textAlignment w:val="top"/>
        <w:rPr>
          <w:rFonts w:eastAsia="Times New Roman" w:cs="Arial"/>
          <w:color w:val="1B1B1B"/>
          <w:sz w:val="24"/>
          <w:szCs w:val="24"/>
          <w:lang w:eastAsia="es-UY"/>
        </w:rPr>
      </w:pP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>"¿Necesitamos de esto? De esta manera terminamos siendo nosotros las bestias</w:t>
      </w:r>
      <w:r w:rsidRPr="0085690B">
        <w:rPr>
          <w:rFonts w:eastAsia="Times New Roman" w:cs="Arial"/>
          <w:color w:val="1B1B1B"/>
          <w:sz w:val="24"/>
          <w:szCs w:val="24"/>
          <w:lang w:eastAsia="es-UY"/>
        </w:rPr>
        <w:t xml:space="preserve">", argumentó. También dijo que </w:t>
      </w: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 xml:space="preserve">perfectamente pueden organizarse </w:t>
      </w:r>
      <w:r w:rsidRPr="0085690B">
        <w:rPr>
          <w:rFonts w:eastAsia="Times New Roman" w:cs="Arial"/>
          <w:color w:val="1B1B1B"/>
          <w:sz w:val="24"/>
          <w:szCs w:val="24"/>
          <w:lang w:eastAsia="es-UY"/>
        </w:rPr>
        <w:t xml:space="preserve">otro tipo de </w:t>
      </w: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 xml:space="preserve">actividades para Semana </w:t>
      </w:r>
      <w:r w:rsidRPr="0085690B">
        <w:rPr>
          <w:rFonts w:eastAsia="Times New Roman" w:cs="Arial"/>
          <w:color w:val="1B1B1B"/>
          <w:sz w:val="24"/>
          <w:szCs w:val="24"/>
          <w:lang w:eastAsia="es-UY"/>
        </w:rPr>
        <w:t>Criolla que no pongan en riesgo las vidas de los animales y también de los jinetes.</w:t>
      </w:r>
      <w:r w:rsidRPr="004D5444">
        <w:rPr>
          <w:rFonts w:eastAsia="Times New Roman" w:cs="Arial"/>
          <w:color w:val="1B1B1B"/>
          <w:sz w:val="24"/>
          <w:szCs w:val="24"/>
          <w:lang w:eastAsia="es-UY"/>
        </w:rPr>
        <w:t xml:space="preserve"> </w:t>
      </w:r>
    </w:p>
    <w:p w:rsidR="0085690B" w:rsidRPr="004D5444" w:rsidRDefault="0085690B" w:rsidP="00FA2E95">
      <w:pPr>
        <w:shd w:val="clear" w:color="auto" w:fill="FFFFFF"/>
        <w:spacing w:after="375" w:line="257" w:lineRule="atLeast"/>
        <w:textAlignment w:val="top"/>
        <w:rPr>
          <w:rFonts w:eastAsia="Times New Roman" w:cs="Arial"/>
          <w:color w:val="1B1B1B"/>
          <w:sz w:val="24"/>
          <w:szCs w:val="24"/>
          <w:lang w:eastAsia="es-UY"/>
        </w:rPr>
      </w:pPr>
    </w:p>
    <w:p w:rsidR="00BB5495" w:rsidRDefault="00BB5495" w:rsidP="00FA2E95">
      <w:pPr>
        <w:rPr>
          <w:b/>
          <w:sz w:val="24"/>
          <w:szCs w:val="24"/>
        </w:rPr>
      </w:pPr>
    </w:p>
    <w:p w:rsidR="00FA2E95" w:rsidRPr="0085690B" w:rsidRDefault="006804CF" w:rsidP="00FA2E95">
      <w:pPr>
        <w:rPr>
          <w:b/>
          <w:sz w:val="24"/>
          <w:szCs w:val="24"/>
        </w:rPr>
      </w:pPr>
      <w:r>
        <w:rPr>
          <w:b/>
          <w:sz w:val="24"/>
          <w:szCs w:val="24"/>
        </w:rPr>
        <w:t>Todas las a</w:t>
      </w:r>
      <w:r w:rsidR="00FA2E95" w:rsidRPr="0085690B">
        <w:rPr>
          <w:b/>
          <w:sz w:val="24"/>
          <w:szCs w:val="24"/>
        </w:rPr>
        <w:t>ctividades</w:t>
      </w:r>
      <w:r>
        <w:rPr>
          <w:b/>
          <w:sz w:val="24"/>
          <w:szCs w:val="24"/>
        </w:rPr>
        <w:t xml:space="preserve"> están referidas al texto que leíste</w:t>
      </w:r>
    </w:p>
    <w:p w:rsidR="006804CF" w:rsidRDefault="006804CF" w:rsidP="006804CF">
      <w:pPr>
        <w:rPr>
          <w:sz w:val="24"/>
          <w:szCs w:val="24"/>
        </w:rPr>
      </w:pPr>
    </w:p>
    <w:p w:rsidR="00C62998" w:rsidRPr="00C62998" w:rsidRDefault="00C62998" w:rsidP="00C6299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62998">
        <w:rPr>
          <w:sz w:val="24"/>
          <w:szCs w:val="24"/>
        </w:rPr>
        <w:t>¿Cuál fue la causa de muerte del caballo?</w:t>
      </w:r>
    </w:p>
    <w:p w:rsidR="00C62998" w:rsidRDefault="00C62998" w:rsidP="006804CF">
      <w:pPr>
        <w:rPr>
          <w:sz w:val="24"/>
          <w:szCs w:val="24"/>
        </w:rPr>
      </w:pPr>
    </w:p>
    <w:p w:rsidR="008D0CB8" w:rsidRDefault="008D0CB8" w:rsidP="006804CF">
      <w:pPr>
        <w:rPr>
          <w:sz w:val="24"/>
          <w:szCs w:val="24"/>
        </w:rPr>
      </w:pPr>
    </w:p>
    <w:p w:rsidR="00C62998" w:rsidRDefault="00C62998" w:rsidP="00C6299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62998">
        <w:rPr>
          <w:sz w:val="24"/>
          <w:szCs w:val="24"/>
        </w:rPr>
        <w:t>¿Qué dice la Ley  de Protección Animal?</w:t>
      </w:r>
    </w:p>
    <w:p w:rsidR="00035D6F" w:rsidRDefault="00035D6F" w:rsidP="00035D6F">
      <w:pPr>
        <w:rPr>
          <w:sz w:val="24"/>
          <w:szCs w:val="24"/>
        </w:rPr>
      </w:pPr>
    </w:p>
    <w:p w:rsidR="00035D6F" w:rsidRPr="00035D6F" w:rsidRDefault="00035D6F" w:rsidP="00035D6F">
      <w:pPr>
        <w:rPr>
          <w:sz w:val="24"/>
          <w:szCs w:val="24"/>
        </w:rPr>
      </w:pPr>
    </w:p>
    <w:p w:rsidR="00BF1D0F" w:rsidRDefault="00BF1D0F" w:rsidP="006804CF">
      <w:pPr>
        <w:rPr>
          <w:sz w:val="24"/>
          <w:szCs w:val="24"/>
        </w:rPr>
      </w:pPr>
    </w:p>
    <w:p w:rsidR="00C62998" w:rsidRPr="00FD5A78" w:rsidRDefault="00C62998" w:rsidP="00C6299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62998">
        <w:rPr>
          <w:sz w:val="24"/>
          <w:szCs w:val="24"/>
        </w:rPr>
        <w:t>¿Quién dice:</w:t>
      </w:r>
      <w:r w:rsidRPr="00C62998">
        <w:rPr>
          <w:rFonts w:eastAsia="Times New Roman" w:cs="Arial"/>
          <w:color w:val="1B1B1B"/>
          <w:sz w:val="24"/>
          <w:szCs w:val="24"/>
          <w:lang w:eastAsia="es-UY"/>
        </w:rPr>
        <w:t xml:space="preserve"> “De esta manera terminamos siendo nosotros las bestias”</w:t>
      </w:r>
      <w:r w:rsidRPr="00C62998">
        <w:rPr>
          <w:sz w:val="24"/>
          <w:szCs w:val="24"/>
        </w:rPr>
        <w:t>?</w:t>
      </w:r>
    </w:p>
    <w:p w:rsidR="008D0CB8" w:rsidRDefault="008D0CB8" w:rsidP="00C62998">
      <w:pPr>
        <w:rPr>
          <w:sz w:val="24"/>
          <w:szCs w:val="24"/>
        </w:rPr>
      </w:pPr>
    </w:p>
    <w:p w:rsidR="00035D6F" w:rsidRDefault="00035D6F" w:rsidP="00C62998">
      <w:pPr>
        <w:rPr>
          <w:sz w:val="24"/>
          <w:szCs w:val="24"/>
        </w:rPr>
      </w:pPr>
    </w:p>
    <w:p w:rsidR="00C62998" w:rsidRPr="00C62998" w:rsidRDefault="00C62998" w:rsidP="00C6299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62998">
        <w:rPr>
          <w:sz w:val="24"/>
          <w:szCs w:val="24"/>
        </w:rPr>
        <w:t>¿Qué quiere decir con esas palabras</w:t>
      </w:r>
      <w:r w:rsidR="00035D6F">
        <w:rPr>
          <w:sz w:val="24"/>
          <w:szCs w:val="24"/>
        </w:rPr>
        <w:t xml:space="preserve">: </w:t>
      </w:r>
      <w:r w:rsidR="00035D6F" w:rsidRPr="00C62998">
        <w:rPr>
          <w:rFonts w:eastAsia="Times New Roman" w:cs="Arial"/>
          <w:color w:val="1B1B1B"/>
          <w:sz w:val="24"/>
          <w:szCs w:val="24"/>
          <w:lang w:eastAsia="es-UY"/>
        </w:rPr>
        <w:t>“De esta manera terminamos siendo nosotros las bestias”</w:t>
      </w:r>
      <w:r w:rsidRPr="00C62998">
        <w:rPr>
          <w:sz w:val="24"/>
          <w:szCs w:val="24"/>
        </w:rPr>
        <w:t>?</w:t>
      </w:r>
    </w:p>
    <w:p w:rsidR="008D0CB8" w:rsidRDefault="008D0CB8" w:rsidP="006804CF">
      <w:pPr>
        <w:rPr>
          <w:sz w:val="24"/>
          <w:szCs w:val="24"/>
        </w:rPr>
      </w:pPr>
    </w:p>
    <w:p w:rsidR="00223F09" w:rsidRDefault="00223F09" w:rsidP="006804CF">
      <w:pPr>
        <w:rPr>
          <w:sz w:val="24"/>
          <w:szCs w:val="24"/>
        </w:rPr>
      </w:pPr>
    </w:p>
    <w:p w:rsidR="00035D6F" w:rsidRDefault="00035D6F" w:rsidP="006804CF">
      <w:pPr>
        <w:rPr>
          <w:sz w:val="24"/>
          <w:szCs w:val="24"/>
        </w:rPr>
      </w:pPr>
    </w:p>
    <w:p w:rsidR="00035D6F" w:rsidRDefault="00035D6F" w:rsidP="006804CF">
      <w:pPr>
        <w:rPr>
          <w:sz w:val="24"/>
          <w:szCs w:val="24"/>
        </w:rPr>
      </w:pPr>
    </w:p>
    <w:p w:rsidR="00035D6F" w:rsidRDefault="00035D6F" w:rsidP="006804CF">
      <w:pPr>
        <w:rPr>
          <w:sz w:val="24"/>
          <w:szCs w:val="24"/>
        </w:rPr>
      </w:pPr>
    </w:p>
    <w:p w:rsidR="00BF1D0F" w:rsidRDefault="00624A9B" w:rsidP="00035D6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35D6F">
        <w:rPr>
          <w:sz w:val="24"/>
          <w:szCs w:val="24"/>
        </w:rPr>
        <w:t xml:space="preserve"> Las multas por maltrato animal pueden ser de hasta 500 UR (Unidades Reajustable</w:t>
      </w:r>
      <w:r w:rsidR="00BF1D0F" w:rsidRPr="00035D6F">
        <w:rPr>
          <w:sz w:val="24"/>
          <w:szCs w:val="24"/>
        </w:rPr>
        <w:t>s).</w:t>
      </w:r>
      <w:r w:rsidRPr="00035D6F">
        <w:rPr>
          <w:sz w:val="24"/>
          <w:szCs w:val="24"/>
        </w:rPr>
        <w:t xml:space="preserve">1 UR </w:t>
      </w:r>
      <w:r w:rsidR="00BF1D0F" w:rsidRPr="00035D6F">
        <w:rPr>
          <w:sz w:val="24"/>
          <w:szCs w:val="24"/>
        </w:rPr>
        <w:t xml:space="preserve">vale actualmente $988.  </w:t>
      </w:r>
    </w:p>
    <w:p w:rsidR="00BB630F" w:rsidRPr="00035D6F" w:rsidRDefault="00BB630F" w:rsidP="00BB630F">
      <w:pPr>
        <w:pStyle w:val="Prrafodelista"/>
        <w:rPr>
          <w:sz w:val="24"/>
          <w:szCs w:val="24"/>
        </w:rPr>
      </w:pPr>
    </w:p>
    <w:p w:rsidR="00BF1D0F" w:rsidRPr="00035D6F" w:rsidRDefault="00BF1D0F" w:rsidP="00035D6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35D6F">
        <w:rPr>
          <w:sz w:val="24"/>
          <w:szCs w:val="24"/>
        </w:rPr>
        <w:t>Si a</w:t>
      </w:r>
      <w:r w:rsidR="00624A9B" w:rsidRPr="00035D6F">
        <w:rPr>
          <w:sz w:val="24"/>
          <w:szCs w:val="24"/>
        </w:rPr>
        <w:t>lguie</w:t>
      </w:r>
      <w:r w:rsidRPr="00035D6F">
        <w:rPr>
          <w:sz w:val="24"/>
          <w:szCs w:val="24"/>
        </w:rPr>
        <w:t>n tiene que pagar 4 UR de multa, ¿cuánto deberá pagar?</w:t>
      </w:r>
    </w:p>
    <w:p w:rsidR="00035D6F" w:rsidRDefault="00035D6F" w:rsidP="00035D6F">
      <w:pPr>
        <w:pStyle w:val="Prrafodelista"/>
        <w:rPr>
          <w:sz w:val="24"/>
          <w:szCs w:val="24"/>
        </w:rPr>
      </w:pPr>
    </w:p>
    <w:p w:rsidR="00035D6F" w:rsidRPr="00035D6F" w:rsidRDefault="00035D6F" w:rsidP="00035D6F">
      <w:pPr>
        <w:pStyle w:val="Prrafodelista"/>
        <w:rPr>
          <w:sz w:val="24"/>
          <w:szCs w:val="24"/>
        </w:rPr>
      </w:pPr>
    </w:p>
    <w:p w:rsidR="008D0CB8" w:rsidRPr="00035D6F" w:rsidRDefault="00BF1D0F" w:rsidP="00BB630F">
      <w:pPr>
        <w:ind w:firstLine="360"/>
        <w:rPr>
          <w:sz w:val="24"/>
          <w:szCs w:val="24"/>
        </w:rPr>
      </w:pPr>
      <w:r w:rsidRPr="00035D6F">
        <w:rPr>
          <w:sz w:val="24"/>
          <w:szCs w:val="24"/>
        </w:rPr>
        <w:t>b- Encierra con un círculo únicamente los billetes que necesitaría</w:t>
      </w:r>
      <w:r w:rsidR="00624A9B" w:rsidRPr="00035D6F">
        <w:rPr>
          <w:sz w:val="24"/>
          <w:szCs w:val="24"/>
        </w:rPr>
        <w:t xml:space="preserve"> para cancelar la multa.</w:t>
      </w:r>
    </w:p>
    <w:p w:rsidR="00FD5A78" w:rsidRDefault="00FD5A78" w:rsidP="006804CF">
      <w:pPr>
        <w:rPr>
          <w:color w:val="0000FF"/>
          <w:sz w:val="24"/>
          <w:szCs w:val="24"/>
        </w:rPr>
      </w:pPr>
    </w:p>
    <w:p w:rsidR="00624A9B" w:rsidRDefault="00624A9B" w:rsidP="006804CF">
      <w:pPr>
        <w:rPr>
          <w:noProof/>
          <w:lang w:eastAsia="es-UY"/>
        </w:rPr>
      </w:pPr>
      <w:r>
        <w:rPr>
          <w:noProof/>
          <w:lang w:val="es-ES" w:eastAsia="es-ES"/>
        </w:rPr>
        <w:drawing>
          <wp:inline distT="0" distB="0" distL="0" distR="0">
            <wp:extent cx="1397528" cy="633984"/>
            <wp:effectExtent l="0" t="0" r="0" b="0"/>
            <wp:docPr id="12" name="Imagen 12" descr="Resultado de imagen para billetes uruguay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lletes uruguay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52" cy="65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UY"/>
        </w:rPr>
        <w:t xml:space="preserve"> </w:t>
      </w:r>
      <w:r w:rsidR="00FD5A78">
        <w:rPr>
          <w:noProof/>
          <w:lang w:eastAsia="es-UY"/>
        </w:rPr>
        <w:t xml:space="preserve">      </w:t>
      </w:r>
      <w:r>
        <w:rPr>
          <w:noProof/>
          <w:lang w:eastAsia="es-UY"/>
        </w:rPr>
        <w:t xml:space="preserve"> </w:t>
      </w:r>
      <w:r>
        <w:rPr>
          <w:noProof/>
          <w:lang w:val="es-ES" w:eastAsia="es-ES"/>
        </w:rPr>
        <w:drawing>
          <wp:inline distT="0" distB="0" distL="0" distR="0">
            <wp:extent cx="1397528" cy="633984"/>
            <wp:effectExtent l="0" t="0" r="0" b="0"/>
            <wp:docPr id="18" name="Imagen 18" descr="Resultado de imagen para billetes uruguay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lletes uruguay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52" cy="65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UY"/>
        </w:rPr>
        <w:t xml:space="preserve"> </w:t>
      </w:r>
      <w:r w:rsidR="00FD5A78">
        <w:rPr>
          <w:noProof/>
          <w:lang w:eastAsia="es-UY"/>
        </w:rPr>
        <w:t xml:space="preserve">      </w:t>
      </w:r>
      <w:r>
        <w:rPr>
          <w:noProof/>
          <w:lang w:eastAsia="es-UY"/>
        </w:rPr>
        <w:t xml:space="preserve"> </w:t>
      </w:r>
      <w:r>
        <w:rPr>
          <w:noProof/>
          <w:lang w:val="es-ES" w:eastAsia="es-ES"/>
        </w:rPr>
        <w:drawing>
          <wp:inline distT="0" distB="0" distL="0" distR="0">
            <wp:extent cx="1397528" cy="633984"/>
            <wp:effectExtent l="0" t="0" r="0" b="0"/>
            <wp:docPr id="19" name="Imagen 19" descr="Resultado de imagen para billetes uruguay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lletes uruguay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52" cy="65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UY"/>
        </w:rPr>
        <w:t xml:space="preserve">  </w:t>
      </w:r>
      <w:r w:rsidR="00FD5A78">
        <w:rPr>
          <w:noProof/>
          <w:lang w:eastAsia="es-UY"/>
        </w:rPr>
        <w:t xml:space="preserve">      </w:t>
      </w:r>
      <w:r>
        <w:rPr>
          <w:noProof/>
          <w:lang w:val="es-ES" w:eastAsia="es-ES"/>
        </w:rPr>
        <w:drawing>
          <wp:inline distT="0" distB="0" distL="0" distR="0">
            <wp:extent cx="1370010" cy="627888"/>
            <wp:effectExtent l="0" t="0" r="1905" b="1270"/>
            <wp:docPr id="22" name="Imagen 22" descr="Resultado de imagen para billetes uruguay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lletes uruguay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5" cy="66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A78" w:rsidRDefault="00FD5A78" w:rsidP="006804CF">
      <w:pPr>
        <w:rPr>
          <w:noProof/>
          <w:lang w:eastAsia="es-UY"/>
        </w:rPr>
      </w:pPr>
    </w:p>
    <w:p w:rsidR="00624A9B" w:rsidRDefault="00624A9B" w:rsidP="006804CF">
      <w:pPr>
        <w:rPr>
          <w:color w:val="0000FF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1370010" cy="627888"/>
            <wp:effectExtent l="0" t="0" r="1905" b="1270"/>
            <wp:docPr id="27" name="Imagen 27" descr="Resultado de imagen para billetes uruguay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lletes uruguay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5" cy="66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A78">
        <w:rPr>
          <w:color w:val="0000FF"/>
          <w:sz w:val="24"/>
          <w:szCs w:val="24"/>
        </w:rPr>
        <w:t xml:space="preserve">      </w:t>
      </w:r>
      <w:r>
        <w:rPr>
          <w:color w:val="0000FF"/>
          <w:sz w:val="24"/>
          <w:szCs w:val="24"/>
        </w:rPr>
        <w:t xml:space="preserve">  </w:t>
      </w:r>
      <w:r>
        <w:rPr>
          <w:noProof/>
          <w:lang w:val="es-ES" w:eastAsia="es-ES"/>
        </w:rPr>
        <w:drawing>
          <wp:inline distT="0" distB="0" distL="0" distR="0">
            <wp:extent cx="1370010" cy="627888"/>
            <wp:effectExtent l="0" t="0" r="1905" b="1270"/>
            <wp:docPr id="28" name="Imagen 28" descr="Resultado de imagen para billetes uruguay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lletes uruguay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5" cy="66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24"/>
          <w:szCs w:val="24"/>
        </w:rPr>
        <w:t xml:space="preserve"> </w:t>
      </w:r>
      <w:r w:rsidR="00FD5A78">
        <w:rPr>
          <w:color w:val="0000FF"/>
          <w:sz w:val="24"/>
          <w:szCs w:val="24"/>
        </w:rPr>
        <w:t xml:space="preserve">      </w:t>
      </w:r>
      <w:r>
        <w:rPr>
          <w:color w:val="0000FF"/>
          <w:sz w:val="24"/>
          <w:szCs w:val="24"/>
        </w:rPr>
        <w:t xml:space="preserve"> </w:t>
      </w:r>
      <w:r>
        <w:rPr>
          <w:noProof/>
          <w:lang w:val="es-ES" w:eastAsia="es-ES"/>
        </w:rPr>
        <w:drawing>
          <wp:inline distT="0" distB="0" distL="0" distR="0">
            <wp:extent cx="1397528" cy="633984"/>
            <wp:effectExtent l="0" t="0" r="0" b="0"/>
            <wp:docPr id="29" name="Imagen 29" descr="Resultado de imagen para billetes uruguay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lletes uruguay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52" cy="65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24"/>
          <w:szCs w:val="24"/>
        </w:rPr>
        <w:t xml:space="preserve"> </w:t>
      </w:r>
      <w:r w:rsidR="00FD5A78">
        <w:rPr>
          <w:color w:val="0000FF"/>
          <w:sz w:val="24"/>
          <w:szCs w:val="24"/>
        </w:rPr>
        <w:t xml:space="preserve">      </w:t>
      </w:r>
      <w:r>
        <w:rPr>
          <w:color w:val="0000FF"/>
          <w:sz w:val="24"/>
          <w:szCs w:val="24"/>
        </w:rPr>
        <w:t xml:space="preserve"> </w:t>
      </w:r>
      <w:r>
        <w:rPr>
          <w:noProof/>
          <w:lang w:val="es-ES" w:eastAsia="es-ES"/>
        </w:rPr>
        <w:drawing>
          <wp:inline distT="0" distB="0" distL="0" distR="0">
            <wp:extent cx="1397528" cy="633984"/>
            <wp:effectExtent l="0" t="0" r="0" b="0"/>
            <wp:docPr id="30" name="Imagen 30" descr="Resultado de imagen para billetes uruguay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lletes uruguay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52" cy="65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F09" w:rsidRDefault="00624A9B" w:rsidP="006804CF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lastRenderedPageBreak/>
        <w:t xml:space="preserve">                     </w:t>
      </w:r>
    </w:p>
    <w:p w:rsidR="00624A9B" w:rsidRPr="00624A9B" w:rsidRDefault="00624A9B" w:rsidP="006804CF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</w:t>
      </w:r>
    </w:p>
    <w:p w:rsidR="006804CF" w:rsidRPr="00C62998" w:rsidRDefault="006804CF" w:rsidP="00C6299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62998">
        <w:rPr>
          <w:sz w:val="24"/>
          <w:szCs w:val="24"/>
        </w:rPr>
        <w:t xml:space="preserve">Si el ruedo en el que se practican las jineteadas tiene </w:t>
      </w:r>
      <w:r w:rsidR="00E9728F" w:rsidRPr="00C62998">
        <w:rPr>
          <w:sz w:val="24"/>
          <w:szCs w:val="24"/>
        </w:rPr>
        <w:t xml:space="preserve">40 </w:t>
      </w:r>
      <w:r w:rsidRPr="00C62998">
        <w:rPr>
          <w:sz w:val="24"/>
          <w:szCs w:val="24"/>
        </w:rPr>
        <w:t xml:space="preserve">metros </w:t>
      </w:r>
      <w:r w:rsidR="00035D6F">
        <w:rPr>
          <w:sz w:val="24"/>
          <w:szCs w:val="24"/>
        </w:rPr>
        <w:t xml:space="preserve">de ancho </w:t>
      </w:r>
      <w:r w:rsidRPr="00C62998">
        <w:rPr>
          <w:sz w:val="24"/>
          <w:szCs w:val="24"/>
        </w:rPr>
        <w:t xml:space="preserve">por </w:t>
      </w:r>
      <w:r w:rsidR="00E9728F" w:rsidRPr="00C62998">
        <w:rPr>
          <w:sz w:val="24"/>
          <w:szCs w:val="24"/>
        </w:rPr>
        <w:t>60</w:t>
      </w:r>
      <w:r w:rsidRPr="00C62998">
        <w:rPr>
          <w:sz w:val="24"/>
          <w:szCs w:val="24"/>
        </w:rPr>
        <w:t xml:space="preserve"> metros</w:t>
      </w:r>
      <w:r w:rsidR="00035D6F">
        <w:rPr>
          <w:sz w:val="24"/>
          <w:szCs w:val="24"/>
        </w:rPr>
        <w:t xml:space="preserve"> de largo</w:t>
      </w:r>
      <w:r w:rsidRPr="00C62998">
        <w:rPr>
          <w:sz w:val="24"/>
          <w:szCs w:val="24"/>
        </w:rPr>
        <w:t xml:space="preserve"> ¿cuál de estas formas sería la más aproximada?</w:t>
      </w:r>
      <w:r w:rsidR="00B542F9" w:rsidRPr="00C62998">
        <w:rPr>
          <w:sz w:val="24"/>
          <w:szCs w:val="24"/>
        </w:rPr>
        <w:t xml:space="preserve"> Marca la opción correcta</w:t>
      </w:r>
      <w:r w:rsidRPr="00C62998">
        <w:rPr>
          <w:sz w:val="24"/>
          <w:szCs w:val="24"/>
        </w:rPr>
        <w:t>.</w:t>
      </w:r>
    </w:p>
    <w:p w:rsidR="00B542F9" w:rsidRDefault="00B542F9" w:rsidP="00FA2E95">
      <w:pPr>
        <w:rPr>
          <w:sz w:val="24"/>
          <w:szCs w:val="24"/>
        </w:rPr>
      </w:pPr>
    </w:p>
    <w:p w:rsidR="006804CF" w:rsidRDefault="00897A91" w:rsidP="00FA2E95">
      <w:pPr>
        <w:rPr>
          <w:sz w:val="24"/>
          <w:szCs w:val="24"/>
        </w:rPr>
      </w:pPr>
      <w:r w:rsidRPr="00897A91">
        <w:rPr>
          <w:noProof/>
          <w:sz w:val="24"/>
          <w:szCs w:val="24"/>
          <w:lang w:eastAsia="es-UY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ángulo isósceles 7" o:spid="_x0000_s1030" type="#_x0000_t5" style="position:absolute;margin-left:310.5pt;margin-top:2.2pt;width:83.5pt;height:1in;z-index:25166336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" fillcolor="white [3212]" strokecolor="black [3213]" strokeweight="1pt">
            <w10:wrap anchorx="margin"/>
          </v:shape>
        </w:pict>
      </w:r>
      <w:r w:rsidRPr="00897A91">
        <w:rPr>
          <w:noProof/>
          <w:sz w:val="24"/>
          <w:szCs w:val="24"/>
          <w:lang w:eastAsia="es-UY"/>
        </w:rPr>
        <w:pict>
          <v:rect id="Rectángulo 6" o:spid="_x0000_s1029" style="position:absolute;margin-left:20.1pt;margin-top:.55pt;width:1in;height:1in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" fillcolor="white [3212]" strokecolor="black [3213]" strokeweight="1pt"/>
        </w:pict>
      </w:r>
      <w:r w:rsidRPr="00897A91">
        <w:rPr>
          <w:noProof/>
          <w:sz w:val="24"/>
          <w:szCs w:val="24"/>
          <w:lang w:eastAsia="es-UY"/>
        </w:rPr>
        <w:pict>
          <v:rect id="Rectángulo 3" o:spid="_x0000_s1028" style="position:absolute;margin-left:151.2pt;margin-top:.35pt;width:113.3pt;height:1in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" fillcolor="white [3212]" strokecolor="black [3213]" strokeweight="1pt"/>
        </w:pict>
      </w:r>
      <w:r w:rsidRPr="00897A91">
        <w:rPr>
          <w:noProof/>
          <w:sz w:val="24"/>
          <w:szCs w:val="24"/>
          <w:lang w:eastAsia="es-UY"/>
        </w:rPr>
        <w:pict>
          <v:shape id="Trapecio 8" o:spid="_x0000_s1027" style="position:absolute;margin-left:423.2pt;margin-top:.35pt;width:64.8pt;height:7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2960,896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" path="m,896112l205740,,617220,,822960,896112,,896112xe" fillcolor="white [3212]" strokecolor="black [3213]" strokeweight="1pt">
            <v:stroke joinstyle="miter"/>
            <v:path arrowok="t" o:connecttype="custom" o:connectlocs="0,896112;205740,0;617220,0;822960,896112;0,896112" o:connectangles="0,0,0,0,0"/>
          </v:shape>
        </w:pict>
      </w:r>
    </w:p>
    <w:p w:rsidR="006804CF" w:rsidRDefault="006804CF" w:rsidP="00FA2E95">
      <w:pPr>
        <w:rPr>
          <w:sz w:val="24"/>
          <w:szCs w:val="24"/>
        </w:rPr>
      </w:pPr>
    </w:p>
    <w:p w:rsidR="006804CF" w:rsidRDefault="006804CF" w:rsidP="00FA2E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2998" w:rsidRDefault="00C62998" w:rsidP="00FA2E95">
      <w:pPr>
        <w:rPr>
          <w:sz w:val="24"/>
          <w:szCs w:val="24"/>
        </w:rPr>
      </w:pPr>
    </w:p>
    <w:p w:rsidR="00990453" w:rsidRDefault="00990453" w:rsidP="00FA2E95">
      <w:pPr>
        <w:rPr>
          <w:color w:val="0000FF"/>
          <w:sz w:val="24"/>
          <w:szCs w:val="24"/>
        </w:rPr>
      </w:pPr>
    </w:p>
    <w:p w:rsidR="00223F09" w:rsidRDefault="00223F09" w:rsidP="00FA2E95">
      <w:pPr>
        <w:rPr>
          <w:color w:val="0000FF"/>
          <w:sz w:val="24"/>
          <w:szCs w:val="24"/>
        </w:rPr>
      </w:pPr>
    </w:p>
    <w:p w:rsidR="00035D6F" w:rsidRDefault="00C1069E" w:rsidP="00706736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35D6F">
        <w:rPr>
          <w:sz w:val="24"/>
          <w:szCs w:val="24"/>
        </w:rPr>
        <w:t xml:space="preserve"> Luis, Juan y José compraron números de rifas en los puestos de comida para un postre de frutillas.</w:t>
      </w:r>
      <w:r w:rsidR="00035D6F" w:rsidRPr="00035D6F">
        <w:rPr>
          <w:sz w:val="24"/>
          <w:szCs w:val="24"/>
        </w:rPr>
        <w:t xml:space="preserve"> </w:t>
      </w:r>
      <w:r w:rsidRPr="00035D6F">
        <w:rPr>
          <w:sz w:val="24"/>
          <w:szCs w:val="24"/>
        </w:rPr>
        <w:t>Luis tenía el 143, Juan el 431 y José el 341. Ganó el que tenía el número más alto.</w:t>
      </w:r>
      <w:r w:rsidR="00035D6F">
        <w:rPr>
          <w:sz w:val="24"/>
          <w:szCs w:val="24"/>
        </w:rPr>
        <w:t xml:space="preserve"> </w:t>
      </w:r>
    </w:p>
    <w:p w:rsidR="00C1069E" w:rsidRPr="00035D6F" w:rsidRDefault="00C1069E" w:rsidP="00035D6F">
      <w:pPr>
        <w:pStyle w:val="Prrafodelista"/>
        <w:spacing w:line="240" w:lineRule="auto"/>
        <w:rPr>
          <w:sz w:val="24"/>
          <w:szCs w:val="24"/>
        </w:rPr>
      </w:pPr>
      <w:r w:rsidRPr="00035D6F">
        <w:rPr>
          <w:sz w:val="24"/>
          <w:szCs w:val="24"/>
        </w:rPr>
        <w:t>¿Quién se llevó el premio?</w:t>
      </w:r>
    </w:p>
    <w:p w:rsidR="00223F09" w:rsidRDefault="00223F09" w:rsidP="00FA2E95">
      <w:pPr>
        <w:rPr>
          <w:color w:val="0000FF"/>
          <w:sz w:val="24"/>
          <w:szCs w:val="24"/>
        </w:rPr>
      </w:pPr>
    </w:p>
    <w:p w:rsidR="00BB630F" w:rsidRPr="00990453" w:rsidRDefault="00BB630F" w:rsidP="00FA2E95">
      <w:pPr>
        <w:rPr>
          <w:color w:val="0000FF"/>
          <w:sz w:val="24"/>
          <w:szCs w:val="24"/>
        </w:rPr>
      </w:pPr>
      <w:bookmarkStart w:id="0" w:name="_GoBack"/>
      <w:bookmarkEnd w:id="0"/>
    </w:p>
    <w:p w:rsidR="00FA2E95" w:rsidRPr="00C62998" w:rsidRDefault="00FA2E95" w:rsidP="00C6299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62998">
        <w:rPr>
          <w:sz w:val="24"/>
          <w:szCs w:val="24"/>
        </w:rPr>
        <w:t xml:space="preserve">¿Estás de acuerdo con que en las jineteadas se maltrata a los animales? Escribe tu opinión explicando las razones que te llevan a pensar así. </w:t>
      </w:r>
    </w:p>
    <w:p w:rsidR="008E3CA2" w:rsidRDefault="000017BA">
      <w:pPr>
        <w:rPr>
          <w:sz w:val="24"/>
          <w:szCs w:val="24"/>
        </w:rPr>
      </w:pPr>
    </w:p>
    <w:p w:rsidR="0097633B" w:rsidRDefault="0097633B">
      <w:pPr>
        <w:rPr>
          <w:sz w:val="24"/>
          <w:szCs w:val="24"/>
        </w:rPr>
      </w:pPr>
    </w:p>
    <w:p w:rsidR="009F5C94" w:rsidRDefault="009F5C94" w:rsidP="009F5C94">
      <w:pPr>
        <w:jc w:val="center"/>
        <w:rPr>
          <w:b/>
          <w:sz w:val="28"/>
        </w:rPr>
      </w:pPr>
      <w:r>
        <w:rPr>
          <w:b/>
          <w:sz w:val="28"/>
        </w:rPr>
        <w:t>Pautas de corrección para la prueba de acreditación de mayo de 2017:</w:t>
      </w:r>
    </w:p>
    <w:p w:rsidR="009F5C94" w:rsidRDefault="009F5C94" w:rsidP="009F5C94">
      <w:pPr>
        <w:spacing w:after="0" w:line="264" w:lineRule="atLeast"/>
        <w:ind w:left="1416" w:firstLine="708"/>
        <w:outlineLvl w:val="0"/>
        <w:rPr>
          <w:rFonts w:eastAsia="Times New Roman" w:cs="Times New Roman"/>
          <w:b/>
          <w:kern w:val="36"/>
          <w:sz w:val="28"/>
          <w:szCs w:val="24"/>
          <w:lang w:eastAsia="es-UY"/>
        </w:rPr>
      </w:pPr>
    </w:p>
    <w:p w:rsidR="009F5C94" w:rsidRDefault="009F5C94" w:rsidP="009F5C94">
      <w:pPr>
        <w:shd w:val="clear" w:color="auto" w:fill="FFFFFF"/>
        <w:spacing w:before="150" w:after="15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 w:val="28"/>
          <w:szCs w:val="24"/>
          <w:lang w:eastAsia="es-UY"/>
        </w:rPr>
      </w:pPr>
      <w:r>
        <w:rPr>
          <w:rFonts w:eastAsia="Times New Roman" w:cs="Times New Roman"/>
          <w:b/>
          <w:bCs/>
          <w:kern w:val="36"/>
          <w:sz w:val="28"/>
          <w:szCs w:val="24"/>
          <w:lang w:eastAsia="es-UY"/>
        </w:rPr>
        <w:t>Muerte de un caballo en jineteada</w:t>
      </w:r>
    </w:p>
    <w:p w:rsidR="009F5C94" w:rsidRDefault="009F5C94" w:rsidP="009F5C94">
      <w:pPr>
        <w:spacing w:after="0" w:line="264" w:lineRule="atLeast"/>
        <w:ind w:left="1416" w:firstLine="708"/>
        <w:outlineLvl w:val="0"/>
        <w:rPr>
          <w:rFonts w:eastAsia="Times New Roman" w:cs="Times New Roman"/>
          <w:b/>
          <w:kern w:val="36"/>
          <w:sz w:val="28"/>
          <w:szCs w:val="24"/>
          <w:lang w:eastAsia="es-UY"/>
        </w:rPr>
      </w:pPr>
    </w:p>
    <w:p w:rsidR="009F5C94" w:rsidRDefault="009F5C94" w:rsidP="009F5C94">
      <w:pPr>
        <w:spacing w:after="0"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Actividad 1.  </w:t>
      </w:r>
    </w:p>
    <w:p w:rsidR="009F5C94" w:rsidRDefault="009F5C94" w:rsidP="009F5C94">
      <w:pPr>
        <w:spacing w:after="0" w:line="360" w:lineRule="auto"/>
        <w:rPr>
          <w:b/>
          <w:sz w:val="24"/>
        </w:rPr>
      </w:pPr>
      <w:r>
        <w:rPr>
          <w:sz w:val="24"/>
        </w:rPr>
        <w:t xml:space="preserve">Un accidente. Desnucado. Un golpe contra el palenque. Saltó y se golpeó con el palenque. </w:t>
      </w:r>
      <w:r>
        <w:rPr>
          <w:b/>
          <w:sz w:val="24"/>
        </w:rPr>
        <w:t>1 pto.</w:t>
      </w:r>
    </w:p>
    <w:p w:rsidR="009F5C94" w:rsidRDefault="009F5C94" w:rsidP="009F5C94">
      <w:pPr>
        <w:spacing w:after="0"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Actividad 2.  </w:t>
      </w:r>
    </w:p>
    <w:p w:rsidR="009F5C94" w:rsidRDefault="009F5C94" w:rsidP="009F5C94">
      <w:pPr>
        <w:spacing w:after="0" w:line="360" w:lineRule="auto"/>
        <w:rPr>
          <w:b/>
          <w:sz w:val="24"/>
        </w:rPr>
      </w:pPr>
      <w:r>
        <w:rPr>
          <w:sz w:val="24"/>
        </w:rPr>
        <w:t>Copia o paráfrasis del texto en el sexto párrafo.</w:t>
      </w:r>
      <w:r>
        <w:rPr>
          <w:b/>
          <w:sz w:val="24"/>
        </w:rPr>
        <w:t xml:space="preserve"> 1 pto.</w:t>
      </w:r>
    </w:p>
    <w:p w:rsidR="009F5C94" w:rsidRDefault="009F5C94" w:rsidP="009F5C94">
      <w:pPr>
        <w:shd w:val="clear" w:color="auto" w:fill="FFFFFF"/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Actividad 3.  </w:t>
      </w:r>
    </w:p>
    <w:p w:rsidR="009F5C94" w:rsidRDefault="009F5C94" w:rsidP="009F5C94">
      <w:pPr>
        <w:shd w:val="clear" w:color="auto" w:fill="FFFFFF"/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El presidente de la Sociedad Protectora de Animales de Fray Bentos (aunque esté incompleta la frase).</w:t>
      </w:r>
      <w:r>
        <w:rPr>
          <w:b/>
          <w:sz w:val="24"/>
          <w:szCs w:val="24"/>
        </w:rPr>
        <w:t>1 pto.</w:t>
      </w:r>
    </w:p>
    <w:p w:rsidR="009F5C94" w:rsidRDefault="009F5C94" w:rsidP="009F5C94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Actividad 4.  </w:t>
      </w:r>
    </w:p>
    <w:p w:rsidR="009F5C94" w:rsidRDefault="009F5C94" w:rsidP="009F5C94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Varias posibilidades relacionadas con la actitud de los humanos y el maltrato animal. </w:t>
      </w:r>
      <w:r>
        <w:rPr>
          <w:b/>
          <w:sz w:val="24"/>
          <w:szCs w:val="24"/>
        </w:rPr>
        <w:t>2 ptos.</w:t>
      </w:r>
    </w:p>
    <w:p w:rsidR="009F5C94" w:rsidRDefault="009F5C94" w:rsidP="009F5C94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Actividad 5.  </w:t>
      </w:r>
    </w:p>
    <w:p w:rsidR="009F5C94" w:rsidRDefault="009F5C94" w:rsidP="009F5C9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sz w:val="24"/>
        </w:rPr>
      </w:pPr>
      <w:r>
        <w:rPr>
          <w:sz w:val="24"/>
        </w:rPr>
        <w:lastRenderedPageBreak/>
        <w:t xml:space="preserve">$3952; o aproximadamente $4000 - </w:t>
      </w:r>
      <w:r>
        <w:rPr>
          <w:b/>
          <w:sz w:val="24"/>
        </w:rPr>
        <w:t>1 pto.</w:t>
      </w:r>
    </w:p>
    <w:p w:rsidR="009F5C94" w:rsidRDefault="009F5C94" w:rsidP="009F5C9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sz w:val="24"/>
        </w:rPr>
      </w:pPr>
      <w:r>
        <w:rPr>
          <w:sz w:val="24"/>
        </w:rPr>
        <w:t xml:space="preserve">Combinaciones de billetes de $1000 y de $500 o 4 billetes de $1000 - </w:t>
      </w:r>
      <w:r>
        <w:rPr>
          <w:b/>
          <w:sz w:val="24"/>
        </w:rPr>
        <w:t>1 pto.</w:t>
      </w:r>
    </w:p>
    <w:p w:rsidR="009F5C94" w:rsidRDefault="009F5C94" w:rsidP="009F5C94">
      <w:pPr>
        <w:autoSpaceDE w:val="0"/>
        <w:autoSpaceDN w:val="0"/>
        <w:adjustRightInd w:val="0"/>
        <w:spacing w:after="0"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Actividad 6.  </w:t>
      </w:r>
    </w:p>
    <w:p w:rsidR="009F5C94" w:rsidRDefault="009F5C94" w:rsidP="009F5C94">
      <w:pPr>
        <w:autoSpaceDE w:val="0"/>
        <w:autoSpaceDN w:val="0"/>
        <w:adjustRightInd w:val="0"/>
        <w:spacing w:after="0" w:line="360" w:lineRule="auto"/>
        <w:rPr>
          <w:b/>
          <w:sz w:val="24"/>
        </w:rPr>
      </w:pPr>
      <w:r>
        <w:rPr>
          <w:sz w:val="24"/>
          <w:szCs w:val="24"/>
        </w:rPr>
        <w:t>Rectángulo.</w:t>
      </w:r>
      <w:r>
        <w:rPr>
          <w:b/>
          <w:sz w:val="24"/>
        </w:rPr>
        <w:t xml:space="preserve"> 1 pto.</w:t>
      </w:r>
    </w:p>
    <w:p w:rsidR="009F5C94" w:rsidRDefault="009F5C94" w:rsidP="009F5C94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u w:val="single"/>
        </w:rPr>
        <w:t>Actividad 7</w:t>
      </w:r>
      <w:r>
        <w:rPr>
          <w:b/>
          <w:sz w:val="24"/>
          <w:szCs w:val="24"/>
          <w:u w:val="single"/>
        </w:rPr>
        <w:t xml:space="preserve">. </w:t>
      </w:r>
    </w:p>
    <w:p w:rsidR="009F5C94" w:rsidRDefault="009F5C94" w:rsidP="009F5C94">
      <w:pPr>
        <w:autoSpaceDE w:val="0"/>
        <w:autoSpaceDN w:val="0"/>
        <w:adjustRightInd w:val="0"/>
        <w:spacing w:after="0" w:line="360" w:lineRule="auto"/>
        <w:rPr>
          <w:sz w:val="24"/>
        </w:rPr>
      </w:pPr>
      <w:r>
        <w:rPr>
          <w:sz w:val="24"/>
        </w:rPr>
        <w:t xml:space="preserve">Juan. </w:t>
      </w:r>
      <w:r>
        <w:rPr>
          <w:b/>
          <w:sz w:val="24"/>
        </w:rPr>
        <w:t>1 pto.</w:t>
      </w:r>
    </w:p>
    <w:p w:rsidR="009F5C94" w:rsidRDefault="009F5C94" w:rsidP="009F5C94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u w:val="single"/>
        </w:rPr>
        <w:t>Actividad 8</w:t>
      </w:r>
      <w:r>
        <w:rPr>
          <w:b/>
          <w:sz w:val="24"/>
          <w:szCs w:val="24"/>
          <w:u w:val="single"/>
        </w:rPr>
        <w:t xml:space="preserve">. </w:t>
      </w:r>
    </w:p>
    <w:p w:rsidR="009F5C94" w:rsidRDefault="009F5C94" w:rsidP="009F5C9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valorará la coherencia y la cohesión del discurso (</w:t>
      </w:r>
      <w:r>
        <w:rPr>
          <w:rFonts w:ascii="Calibri" w:hAnsi="Calibri" w:cs="Calibri"/>
          <w:b/>
          <w:sz w:val="24"/>
          <w:szCs w:val="24"/>
        </w:rPr>
        <w:t>1 pto.)</w:t>
      </w:r>
      <w:r>
        <w:rPr>
          <w:rFonts w:ascii="Calibri" w:hAnsi="Calibri" w:cs="Calibri"/>
          <w:sz w:val="24"/>
          <w:szCs w:val="24"/>
        </w:rPr>
        <w:t xml:space="preserve"> y el uso de argumentos  (total </w:t>
      </w:r>
      <w:r>
        <w:rPr>
          <w:rFonts w:ascii="Calibri" w:hAnsi="Calibri" w:cs="Calibri"/>
          <w:b/>
          <w:sz w:val="24"/>
          <w:szCs w:val="24"/>
        </w:rPr>
        <w:t>3 ptos.</w:t>
      </w:r>
      <w:r>
        <w:rPr>
          <w:rFonts w:ascii="Calibri" w:hAnsi="Calibri" w:cs="Calibri"/>
          <w:sz w:val="24"/>
          <w:szCs w:val="24"/>
        </w:rPr>
        <w:t xml:space="preserve"> máximo)</w:t>
      </w:r>
    </w:p>
    <w:p w:rsidR="009F5C94" w:rsidRDefault="009F5C94" w:rsidP="009F5C94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</w:p>
    <w:p w:rsidR="009F5C94" w:rsidRDefault="009F5C94" w:rsidP="009F5C94">
      <w:p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</w:rPr>
      </w:pPr>
      <w:r>
        <w:rPr>
          <w:rFonts w:cs="Calibri-Bold"/>
          <w:b/>
          <w:bCs/>
          <w:sz w:val="24"/>
          <w:szCs w:val="24"/>
        </w:rPr>
        <w:t xml:space="preserve">Valoración de argumentos. </w:t>
      </w:r>
      <w:r>
        <w:rPr>
          <w:rFonts w:cs="Calibri"/>
          <w:sz w:val="24"/>
          <w:szCs w:val="24"/>
        </w:rPr>
        <w:t xml:space="preserve">Un argumento: </w:t>
      </w:r>
      <w:r>
        <w:rPr>
          <w:rFonts w:cs="Calibri"/>
          <w:b/>
          <w:sz w:val="24"/>
          <w:szCs w:val="24"/>
        </w:rPr>
        <w:t>1 pto</w:t>
      </w:r>
      <w:r>
        <w:rPr>
          <w:rFonts w:cs="Calibri"/>
          <w:sz w:val="24"/>
          <w:szCs w:val="24"/>
        </w:rPr>
        <w:t xml:space="preserve">.; dos o más argumentos: </w:t>
      </w:r>
      <w:r>
        <w:rPr>
          <w:rFonts w:cs="Calibri"/>
          <w:b/>
          <w:sz w:val="24"/>
          <w:szCs w:val="24"/>
        </w:rPr>
        <w:t>2 ptos</w:t>
      </w:r>
      <w:r>
        <w:rPr>
          <w:rFonts w:cs="Calibri"/>
          <w:sz w:val="24"/>
          <w:szCs w:val="24"/>
        </w:rPr>
        <w:t xml:space="preserve">. </w:t>
      </w:r>
    </w:p>
    <w:p w:rsidR="009F5C94" w:rsidRDefault="009F5C94" w:rsidP="009F5C94">
      <w:pPr>
        <w:tabs>
          <w:tab w:val="right" w:pos="10466"/>
        </w:tabs>
        <w:autoSpaceDE w:val="0"/>
        <w:autoSpaceDN w:val="0"/>
        <w:adjustRightInd w:val="0"/>
        <w:spacing w:after="0" w:line="276" w:lineRule="auto"/>
        <w:ind w:firstLine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Algunos argumentos válidos podrían ser parafraseados del texto.</w:t>
      </w:r>
      <w:r>
        <w:rPr>
          <w:rFonts w:cs="Calibri"/>
          <w:sz w:val="24"/>
          <w:szCs w:val="24"/>
        </w:rPr>
        <w:tab/>
      </w:r>
    </w:p>
    <w:p w:rsidR="009F5C94" w:rsidRDefault="009F5C94" w:rsidP="009F5C94">
      <w:pPr>
        <w:spacing w:line="276" w:lineRule="auto"/>
        <w:rPr>
          <w:b/>
          <w:sz w:val="24"/>
          <w:szCs w:val="24"/>
        </w:rPr>
      </w:pPr>
    </w:p>
    <w:p w:rsidR="009F5C94" w:rsidRDefault="009F5C94" w:rsidP="009F5C94">
      <w:pPr>
        <w:rPr>
          <w:b/>
          <w:sz w:val="24"/>
        </w:rPr>
      </w:pPr>
    </w:p>
    <w:p w:rsidR="009F5C94" w:rsidRDefault="009F5C94" w:rsidP="009F5C94">
      <w:pPr>
        <w:rPr>
          <w:b/>
          <w:sz w:val="24"/>
        </w:rPr>
      </w:pPr>
    </w:p>
    <w:p w:rsidR="009F5C94" w:rsidRDefault="009F5C94" w:rsidP="009F5C94">
      <w:pPr>
        <w:rPr>
          <w:b/>
          <w:sz w:val="28"/>
        </w:rPr>
      </w:pPr>
      <w:r>
        <w:rPr>
          <w:b/>
          <w:sz w:val="28"/>
        </w:rPr>
        <w:t>Total:   12 puntos</w:t>
      </w:r>
    </w:p>
    <w:p w:rsidR="009F5C94" w:rsidRDefault="009F5C94" w:rsidP="009F5C94">
      <w:pPr>
        <w:rPr>
          <w:b/>
          <w:sz w:val="28"/>
        </w:rPr>
      </w:pPr>
      <w:r>
        <w:rPr>
          <w:b/>
          <w:sz w:val="28"/>
        </w:rPr>
        <w:t xml:space="preserve">Aprobado:   6 puntos (debe incluir dos actividades de matemática) </w:t>
      </w:r>
    </w:p>
    <w:p w:rsidR="009F5C94" w:rsidRDefault="009F5C94" w:rsidP="009F5C94">
      <w:pPr>
        <w:rPr>
          <w:b/>
          <w:sz w:val="28"/>
        </w:rPr>
      </w:pPr>
    </w:p>
    <w:p w:rsidR="0097633B" w:rsidRPr="0085690B" w:rsidRDefault="0097633B">
      <w:pPr>
        <w:rPr>
          <w:sz w:val="24"/>
          <w:szCs w:val="24"/>
        </w:rPr>
      </w:pPr>
    </w:p>
    <w:sectPr w:rsidR="0097633B" w:rsidRPr="0085690B" w:rsidSect="0085690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7BA" w:rsidRDefault="000017BA" w:rsidP="0085690B">
      <w:pPr>
        <w:spacing w:after="0" w:line="240" w:lineRule="auto"/>
      </w:pPr>
      <w:r>
        <w:separator/>
      </w:r>
    </w:p>
  </w:endnote>
  <w:endnote w:type="continuationSeparator" w:id="1">
    <w:p w:rsidR="000017BA" w:rsidRDefault="000017BA" w:rsidP="0085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7BA" w:rsidRDefault="000017BA" w:rsidP="0085690B">
      <w:pPr>
        <w:spacing w:after="0" w:line="240" w:lineRule="auto"/>
      </w:pPr>
      <w:r>
        <w:separator/>
      </w:r>
    </w:p>
  </w:footnote>
  <w:footnote w:type="continuationSeparator" w:id="1">
    <w:p w:rsidR="000017BA" w:rsidRDefault="000017BA" w:rsidP="0085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90B" w:rsidRDefault="008D0CB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-408940</wp:posOffset>
          </wp:positionV>
          <wp:extent cx="1893570" cy="539750"/>
          <wp:effectExtent l="0" t="0" r="0" b="0"/>
          <wp:wrapThrough wrapText="bothSides">
            <wp:wrapPolygon edited="0">
              <wp:start x="0" y="0"/>
              <wp:lineTo x="0" y="20584"/>
              <wp:lineTo x="21296" y="20584"/>
              <wp:lineTo x="2129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2272665</wp:posOffset>
          </wp:positionH>
          <wp:positionV relativeFrom="paragraph">
            <wp:posOffset>-379857</wp:posOffset>
          </wp:positionV>
          <wp:extent cx="571500" cy="536575"/>
          <wp:effectExtent l="0" t="0" r="0" b="0"/>
          <wp:wrapNone/>
          <wp:docPr id="4" name="Imagen 4" descr="Logo DS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S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690B"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3791276</wp:posOffset>
          </wp:positionH>
          <wp:positionV relativeFrom="page">
            <wp:align>top</wp:align>
          </wp:positionV>
          <wp:extent cx="1583055" cy="678180"/>
          <wp:effectExtent l="0" t="0" r="0" b="7620"/>
          <wp:wrapSquare wrapText="bothSides"/>
          <wp:docPr id="5" name="Imagen 5" descr="LogoE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7593"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2B86"/>
    <w:multiLevelType w:val="hybridMultilevel"/>
    <w:tmpl w:val="714CE6F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C3FAC"/>
    <w:multiLevelType w:val="hybridMultilevel"/>
    <w:tmpl w:val="FCF04F82"/>
    <w:lvl w:ilvl="0" w:tplc="380A0019">
      <w:start w:val="1"/>
      <w:numFmt w:val="lowerLetter"/>
      <w:lvlText w:val="%1."/>
      <w:lvlJc w:val="left"/>
      <w:pPr>
        <w:ind w:left="720" w:hanging="360"/>
      </w:pPr>
    </w:lvl>
    <w:lvl w:ilvl="1" w:tplc="3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D20B3"/>
    <w:multiLevelType w:val="hybridMultilevel"/>
    <w:tmpl w:val="A9EEB83C"/>
    <w:lvl w:ilvl="0" w:tplc="D63672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E95"/>
    <w:rsid w:val="000017BA"/>
    <w:rsid w:val="00035D6F"/>
    <w:rsid w:val="00051D62"/>
    <w:rsid w:val="000910CA"/>
    <w:rsid w:val="001F17A8"/>
    <w:rsid w:val="00223F09"/>
    <w:rsid w:val="002821D2"/>
    <w:rsid w:val="00483452"/>
    <w:rsid w:val="005B4578"/>
    <w:rsid w:val="005E1448"/>
    <w:rsid w:val="00624A9B"/>
    <w:rsid w:val="0064207F"/>
    <w:rsid w:val="006565C6"/>
    <w:rsid w:val="00663029"/>
    <w:rsid w:val="006804CF"/>
    <w:rsid w:val="006F5E01"/>
    <w:rsid w:val="007A226E"/>
    <w:rsid w:val="0085690B"/>
    <w:rsid w:val="00871351"/>
    <w:rsid w:val="00890EEC"/>
    <w:rsid w:val="00897A91"/>
    <w:rsid w:val="008A0268"/>
    <w:rsid w:val="008B7D6A"/>
    <w:rsid w:val="008D0CB8"/>
    <w:rsid w:val="009048D3"/>
    <w:rsid w:val="00912D79"/>
    <w:rsid w:val="0097633B"/>
    <w:rsid w:val="00990453"/>
    <w:rsid w:val="009F5C94"/>
    <w:rsid w:val="00AB2791"/>
    <w:rsid w:val="00AC6281"/>
    <w:rsid w:val="00AE66B3"/>
    <w:rsid w:val="00B423D2"/>
    <w:rsid w:val="00B542F9"/>
    <w:rsid w:val="00BB5495"/>
    <w:rsid w:val="00BB630F"/>
    <w:rsid w:val="00BF1D0F"/>
    <w:rsid w:val="00C1069E"/>
    <w:rsid w:val="00C13AE2"/>
    <w:rsid w:val="00C62998"/>
    <w:rsid w:val="00CE6E9B"/>
    <w:rsid w:val="00D019F3"/>
    <w:rsid w:val="00E9728F"/>
    <w:rsid w:val="00FA2E95"/>
    <w:rsid w:val="00FB70B1"/>
    <w:rsid w:val="00FD5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90B"/>
  </w:style>
  <w:style w:type="paragraph" w:styleId="Piedepgina">
    <w:name w:val="footer"/>
    <w:basedOn w:val="Normal"/>
    <w:link w:val="PiedepginaCar"/>
    <w:uiPriority w:val="99"/>
    <w:unhideWhenUsed/>
    <w:rsid w:val="00856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90B"/>
  </w:style>
  <w:style w:type="paragraph" w:styleId="Prrafodelista">
    <w:name w:val="List Paragraph"/>
    <w:basedOn w:val="Normal"/>
    <w:uiPriority w:val="34"/>
    <w:qFormat/>
    <w:rsid w:val="0085690B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99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Fripp</dc:creator>
  <cp:lastModifiedBy>fdiaz</cp:lastModifiedBy>
  <cp:revision>2</cp:revision>
  <dcterms:created xsi:type="dcterms:W3CDTF">2017-06-30T19:01:00Z</dcterms:created>
  <dcterms:modified xsi:type="dcterms:W3CDTF">2017-06-30T19:01:00Z</dcterms:modified>
</cp:coreProperties>
</file>